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Paralegal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Paralegal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